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146088E" w14:textId="272DC480" w:rsidR="00EA2EFF" w:rsidRDefault="00B9158E" w:rsidP="00C73EB8">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C73EB8">
        <w:rPr>
          <w:b/>
          <w:bCs/>
          <w:sz w:val="26"/>
          <w:szCs w:val="28"/>
        </w:rPr>
        <w:t>Cherokee Springs Golf</w:t>
      </w:r>
      <w:r w:rsidR="00D76343">
        <w:rPr>
          <w:b/>
          <w:bCs/>
          <w:sz w:val="26"/>
          <w:szCs w:val="28"/>
        </w:rPr>
        <w:t>-</w:t>
      </w:r>
      <w:r w:rsidR="00C73EB8">
        <w:rPr>
          <w:b/>
          <w:bCs/>
          <w:sz w:val="26"/>
          <w:szCs w:val="28"/>
        </w:rPr>
        <w:t xml:space="preserve"> </w:t>
      </w:r>
      <w:r w:rsidR="00D76343">
        <w:rPr>
          <w:b/>
          <w:bCs/>
          <w:sz w:val="26"/>
          <w:szCs w:val="28"/>
        </w:rPr>
        <w:t xml:space="preserve">Exterior Paint </w:t>
      </w:r>
    </w:p>
    <w:p w14:paraId="7688CAEC" w14:textId="5EEBB302" w:rsidR="006414A8" w:rsidRDefault="007973F9" w:rsidP="00C73EB8">
      <w:pPr>
        <w:jc w:val="center"/>
        <w:rPr>
          <w:b/>
          <w:bCs/>
          <w:sz w:val="26"/>
          <w:szCs w:val="28"/>
        </w:rPr>
      </w:pPr>
      <w:r>
        <w:rPr>
          <w:b/>
          <w:bCs/>
          <w:sz w:val="26"/>
          <w:szCs w:val="28"/>
        </w:rPr>
        <w:t>700 E Ballentine</w:t>
      </w:r>
      <w:r w:rsidR="000E6D49">
        <w:rPr>
          <w:b/>
          <w:bCs/>
          <w:sz w:val="26"/>
          <w:szCs w:val="28"/>
        </w:rPr>
        <w:t xml:space="preserve"> RD</w:t>
      </w:r>
    </w:p>
    <w:p w14:paraId="7A5F1E5C" w14:textId="3236CE34" w:rsidR="000E6D49" w:rsidRPr="008B21BB" w:rsidRDefault="000E6D49" w:rsidP="00C73EB8">
      <w:pPr>
        <w:jc w:val="center"/>
        <w:rPr>
          <w:b/>
          <w:bCs/>
          <w:sz w:val="24"/>
          <w:szCs w:val="24"/>
        </w:rPr>
      </w:pPr>
      <w:r>
        <w:rPr>
          <w:b/>
          <w:bCs/>
          <w:sz w:val="26"/>
          <w:szCs w:val="28"/>
        </w:rPr>
        <w:t>Tahlequah, OK 74464</w:t>
      </w:r>
    </w:p>
    <w:p w14:paraId="6313A790" w14:textId="77777777" w:rsidR="00992C51" w:rsidRPr="00992C51" w:rsidRDefault="00992C51">
      <w:pPr>
        <w:pStyle w:val="Title"/>
        <w:rPr>
          <w:szCs w:val="32"/>
        </w:rPr>
      </w:pPr>
    </w:p>
    <w:p w14:paraId="480F8089" w14:textId="6B088C98"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986F3D">
        <w:rPr>
          <w:sz w:val="24"/>
          <w:szCs w:val="24"/>
        </w:rPr>
        <w:t>152660</w:t>
      </w:r>
    </w:p>
    <w:p w14:paraId="15C2DD44" w14:textId="77777777" w:rsidR="00B9158E" w:rsidRPr="00E00823" w:rsidRDefault="00B9158E">
      <w:pPr>
        <w:pStyle w:val="Title"/>
        <w:rPr>
          <w:sz w:val="24"/>
          <w:szCs w:val="24"/>
        </w:rPr>
      </w:pPr>
    </w:p>
    <w:p w14:paraId="41CC2EFD" w14:textId="242EAF98" w:rsidR="00992C51" w:rsidRPr="00E00823" w:rsidRDefault="00B9158E">
      <w:pPr>
        <w:pStyle w:val="Title"/>
        <w:rPr>
          <w:sz w:val="24"/>
          <w:szCs w:val="24"/>
        </w:rPr>
      </w:pPr>
      <w:r w:rsidRPr="00806543">
        <w:rPr>
          <w:sz w:val="24"/>
          <w:szCs w:val="24"/>
        </w:rPr>
        <w:t>DATED</w:t>
      </w:r>
      <w:r w:rsidR="00B83848" w:rsidRPr="00806543">
        <w:rPr>
          <w:sz w:val="24"/>
          <w:szCs w:val="24"/>
        </w:rPr>
        <w:t>:</w:t>
      </w:r>
      <w:r w:rsidR="00D76343">
        <w:rPr>
          <w:sz w:val="24"/>
          <w:szCs w:val="24"/>
        </w:rPr>
        <w:t>9/12/2024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165273B4"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074B28">
        <w:rPr>
          <w:b/>
          <w:sz w:val="24"/>
          <w:szCs w:val="24"/>
        </w:rPr>
        <w:t xml:space="preserve">Cherokee Springs Golf- Exterior Paint </w:t>
      </w:r>
      <w:r w:rsidR="00C63FB9">
        <w:rPr>
          <w:b/>
          <w:sz w:val="24"/>
          <w:szCs w:val="24"/>
        </w:rPr>
        <w:t xml:space="preserve"> </w:t>
      </w:r>
      <w:r w:rsidRPr="00805C63">
        <w:rPr>
          <w:b/>
          <w:sz w:val="24"/>
          <w:szCs w:val="24"/>
        </w:rPr>
        <w:t xml:space="preserve">  </w:t>
      </w:r>
    </w:p>
    <w:p w14:paraId="35EFA4D6" w14:textId="22989FB0" w:rsidR="00671E4C" w:rsidRPr="00805C63" w:rsidRDefault="00671E4C" w:rsidP="00D238AE">
      <w:pPr>
        <w:jc w:val="center"/>
        <w:rPr>
          <w:rFonts w:ascii="Times New Roman" w:hAnsi="Times New Roman"/>
          <w:sz w:val="24"/>
          <w:szCs w:val="24"/>
        </w:rPr>
      </w:pPr>
    </w:p>
    <w:p w14:paraId="6CBCBFB1" w14:textId="3932DDEA" w:rsidR="00C42112" w:rsidRPr="00C42112" w:rsidRDefault="00C42112" w:rsidP="00D27035">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6A376B">
        <w:rPr>
          <w:rFonts w:ascii="Times New Roman" w:hAnsi="Times New Roman"/>
          <w:sz w:val="24"/>
          <w:szCs w:val="24"/>
        </w:rPr>
        <w:t xml:space="preserve">to paint the exterior </w:t>
      </w:r>
      <w:r w:rsidR="00717EB7">
        <w:rPr>
          <w:rFonts w:ascii="Times New Roman" w:hAnsi="Times New Roman"/>
          <w:sz w:val="24"/>
          <w:szCs w:val="24"/>
        </w:rPr>
        <w:t xml:space="preserve">of the clubhouse and pro-shop at Cherokee Springs Golf. </w:t>
      </w:r>
      <w:r w:rsidR="00DE65D1">
        <w:rPr>
          <w:rFonts w:ascii="Times New Roman" w:hAnsi="Times New Roman"/>
          <w:sz w:val="24"/>
          <w:szCs w:val="24"/>
        </w:rPr>
        <w:t>See document</w:t>
      </w:r>
      <w:r w:rsidR="00B3235F">
        <w:rPr>
          <w:rFonts w:ascii="Times New Roman" w:hAnsi="Times New Roman"/>
          <w:sz w:val="24"/>
          <w:szCs w:val="24"/>
        </w:rPr>
        <w:t xml:space="preserve"> for details.  </w:t>
      </w:r>
    </w:p>
    <w:p w14:paraId="285C5C3F" w14:textId="77777777" w:rsidR="00541575" w:rsidRDefault="00541575" w:rsidP="00D27035">
      <w:pPr>
        <w:pStyle w:val="BodyText"/>
        <w:kinsoku w:val="0"/>
        <w:spacing w:after="0"/>
        <w:ind w:left="216" w:right="86"/>
        <w:rPr>
          <w:rFonts w:ascii="Times New Roman" w:hAnsi="Times New Roman"/>
          <w:b/>
          <w:sz w:val="24"/>
          <w:szCs w:val="24"/>
          <w:highlight w:val="yellow"/>
        </w:rPr>
      </w:pPr>
    </w:p>
    <w:p w14:paraId="18A7B01C" w14:textId="59BB46B5" w:rsidR="00D27035" w:rsidRDefault="002A4329" w:rsidP="00D27035">
      <w:pPr>
        <w:pStyle w:val="BodyText"/>
        <w:kinsoku w:val="0"/>
        <w:spacing w:after="0"/>
        <w:ind w:left="216" w:right="86"/>
        <w:rPr>
          <w:rFonts w:ascii="Times New Roman" w:hAnsi="Times New Roman"/>
          <w:b/>
          <w:sz w:val="24"/>
          <w:szCs w:val="24"/>
        </w:rPr>
      </w:pPr>
      <w:r w:rsidRPr="00664CF3">
        <w:rPr>
          <w:rFonts w:ascii="Times New Roman" w:hAnsi="Times New Roman"/>
          <w:b/>
          <w:sz w:val="24"/>
          <w:szCs w:val="24"/>
          <w:highlight w:val="yellow"/>
        </w:rPr>
        <w:t xml:space="preserve">THERE IS A </w:t>
      </w:r>
      <w:r w:rsidR="00EA0D65" w:rsidRPr="00664CF3">
        <w:rPr>
          <w:rFonts w:ascii="Times New Roman" w:hAnsi="Times New Roman"/>
          <w:b/>
          <w:sz w:val="24"/>
          <w:szCs w:val="24"/>
          <w:highlight w:val="yellow"/>
        </w:rPr>
        <w:t xml:space="preserve">MANDATORY </w:t>
      </w:r>
      <w:r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5442E5">
        <w:rPr>
          <w:rFonts w:ascii="Times New Roman" w:hAnsi="Times New Roman"/>
          <w:b/>
          <w:sz w:val="24"/>
          <w:szCs w:val="24"/>
          <w:highlight w:val="yellow"/>
        </w:rPr>
        <w:t xml:space="preserve">September </w:t>
      </w:r>
      <w:r w:rsidR="004277A7">
        <w:rPr>
          <w:rFonts w:ascii="Times New Roman" w:hAnsi="Times New Roman"/>
          <w:b/>
          <w:sz w:val="24"/>
          <w:szCs w:val="24"/>
          <w:highlight w:val="yellow"/>
        </w:rPr>
        <w:t>18</w:t>
      </w:r>
      <w:r w:rsidR="005442E5" w:rsidRPr="005442E5">
        <w:rPr>
          <w:rFonts w:ascii="Times New Roman" w:hAnsi="Times New Roman"/>
          <w:b/>
          <w:sz w:val="24"/>
          <w:szCs w:val="24"/>
          <w:highlight w:val="yellow"/>
          <w:vertAlign w:val="superscript"/>
        </w:rPr>
        <w:t>th</w:t>
      </w:r>
      <w:r w:rsidR="005442E5">
        <w:rPr>
          <w:rFonts w:ascii="Times New Roman" w:hAnsi="Times New Roman"/>
          <w:b/>
          <w:sz w:val="24"/>
          <w:szCs w:val="24"/>
          <w:highlight w:val="yellow"/>
        </w:rPr>
        <w:t>, 2024 at 11am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w:t>
      </w:r>
      <w:r w:rsidR="00687E19">
        <w:rPr>
          <w:rFonts w:ascii="Times New Roman" w:hAnsi="Times New Roman"/>
          <w:b/>
          <w:sz w:val="24"/>
          <w:szCs w:val="24"/>
        </w:rPr>
        <w:t>Cherokee Springs Golf</w:t>
      </w:r>
      <w:r w:rsidR="00B763CA">
        <w:rPr>
          <w:rFonts w:ascii="Times New Roman" w:hAnsi="Times New Roman"/>
          <w:b/>
          <w:sz w:val="24"/>
          <w:szCs w:val="24"/>
        </w:rPr>
        <w:t xml:space="preserve"> Course</w:t>
      </w:r>
      <w:r w:rsidR="00664CF3">
        <w:rPr>
          <w:rFonts w:ascii="Times New Roman" w:hAnsi="Times New Roman"/>
          <w:b/>
          <w:sz w:val="24"/>
          <w:szCs w:val="24"/>
        </w:rPr>
        <w:t>.</w:t>
      </w:r>
    </w:p>
    <w:p w14:paraId="68671015" w14:textId="708AD203" w:rsidR="00687E19" w:rsidRDefault="00664CF3" w:rsidP="00D27035">
      <w:pPr>
        <w:pStyle w:val="BodyText"/>
        <w:kinsoku w:val="0"/>
        <w:spacing w:after="0"/>
        <w:ind w:left="216" w:right="86"/>
        <w:rPr>
          <w:rFonts w:ascii="Times New Roman" w:hAnsi="Times New Roman"/>
          <w:b/>
          <w:sz w:val="24"/>
          <w:szCs w:val="24"/>
        </w:rPr>
      </w:pPr>
      <w:r>
        <w:rPr>
          <w:rFonts w:ascii="Times New Roman" w:hAnsi="Times New Roman"/>
          <w:b/>
          <w:sz w:val="24"/>
          <w:szCs w:val="24"/>
        </w:rPr>
        <w:t xml:space="preserve"> </w:t>
      </w:r>
    </w:p>
    <w:p w14:paraId="233ADD67" w14:textId="2F13898D" w:rsidR="00F60111" w:rsidRDefault="00735C82" w:rsidP="00D27035">
      <w:pPr>
        <w:pStyle w:val="BodyText"/>
        <w:kinsoku w:val="0"/>
        <w:spacing w:after="0"/>
        <w:ind w:left="216" w:right="86"/>
        <w:rPr>
          <w:rFonts w:ascii="Times New Roman" w:hAnsi="Times New Roman"/>
          <w:b/>
          <w:sz w:val="24"/>
          <w:szCs w:val="24"/>
        </w:rPr>
      </w:pPr>
      <w:r>
        <w:rPr>
          <w:rFonts w:ascii="Times New Roman" w:hAnsi="Times New Roman"/>
          <w:b/>
          <w:sz w:val="24"/>
          <w:szCs w:val="24"/>
        </w:rPr>
        <w:t xml:space="preserve">All questions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243488">
        <w:rPr>
          <w:rFonts w:ascii="Times New Roman" w:hAnsi="Times New Roman"/>
          <w:b/>
          <w:sz w:val="24"/>
          <w:szCs w:val="24"/>
        </w:rPr>
        <w:t>September 23</w:t>
      </w:r>
      <w:r w:rsidR="00243488" w:rsidRPr="00243488">
        <w:rPr>
          <w:rFonts w:ascii="Times New Roman" w:hAnsi="Times New Roman"/>
          <w:b/>
          <w:sz w:val="24"/>
          <w:szCs w:val="24"/>
          <w:vertAlign w:val="superscript"/>
        </w:rPr>
        <w:t>rd</w:t>
      </w:r>
      <w:r w:rsidR="00243488">
        <w:rPr>
          <w:rFonts w:ascii="Times New Roman" w:hAnsi="Times New Roman"/>
          <w:b/>
          <w:sz w:val="24"/>
          <w:szCs w:val="24"/>
        </w:rPr>
        <w:t>,</w:t>
      </w:r>
      <w:r w:rsidR="001B2011">
        <w:rPr>
          <w:rFonts w:ascii="Times New Roman" w:hAnsi="Times New Roman"/>
          <w:b/>
          <w:sz w:val="24"/>
          <w:szCs w:val="24"/>
        </w:rPr>
        <w:t xml:space="preserve">2024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4A16E9C3" w:rsidR="004D3E54" w:rsidRPr="00805C63" w:rsidRDefault="004D3E54" w:rsidP="00D27035">
      <w:pPr>
        <w:pStyle w:val="BodyText"/>
        <w:kinsoku w:val="0"/>
        <w:spacing w:before="229"/>
        <w:ind w:left="220" w:right="93"/>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243488">
        <w:rPr>
          <w:rFonts w:ascii="Times New Roman" w:hAnsi="Times New Roman"/>
          <w:b/>
          <w:sz w:val="24"/>
          <w:szCs w:val="24"/>
          <w:u w:val="single"/>
        </w:rPr>
        <w:t>September 25</w:t>
      </w:r>
      <w:r w:rsidR="00243488" w:rsidRPr="00243488">
        <w:rPr>
          <w:rFonts w:ascii="Times New Roman" w:hAnsi="Times New Roman"/>
          <w:b/>
          <w:sz w:val="24"/>
          <w:szCs w:val="24"/>
          <w:u w:val="single"/>
          <w:vertAlign w:val="superscript"/>
        </w:rPr>
        <w:t>th</w:t>
      </w:r>
      <w:r w:rsidR="00243488">
        <w:rPr>
          <w:rFonts w:ascii="Times New Roman" w:hAnsi="Times New Roman"/>
          <w:b/>
          <w:sz w:val="24"/>
          <w:szCs w:val="24"/>
          <w:u w:val="single"/>
        </w:rPr>
        <w:t xml:space="preserve">, </w:t>
      </w:r>
      <w:r w:rsidR="00941A2B">
        <w:rPr>
          <w:rFonts w:ascii="Times New Roman" w:hAnsi="Times New Roman"/>
          <w:b/>
          <w:sz w:val="24"/>
          <w:szCs w:val="24"/>
          <w:u w:val="single"/>
        </w:rPr>
        <w:t>2024</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D27035">
      <w:pPr>
        <w:pStyle w:val="BodyText"/>
        <w:kinsoku w:val="0"/>
        <w:spacing w:before="229"/>
        <w:ind w:left="220" w:right="93"/>
        <w:rPr>
          <w:rFonts w:ascii="Times New Roman" w:hAnsi="Times New Roman"/>
          <w:sz w:val="24"/>
          <w:szCs w:val="24"/>
        </w:rPr>
      </w:pPr>
    </w:p>
    <w:p w14:paraId="16E95957" w14:textId="651381B8" w:rsidR="00671E4C" w:rsidRDefault="00FF6952" w:rsidP="00D27035">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663E88">
          <w:rPr>
            <w:rStyle w:val="Hyperlink"/>
            <w:rFonts w:ascii="Aptos" w:hAnsi="Aptos"/>
          </w:rPr>
          <w:t>Cheroke.dudrfjzx6me6qa4h@u.box.com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D27035">
      <w:pPr>
        <w:ind w:firstLine="720"/>
        <w:rPr>
          <w:rFonts w:ascii="Times New Roman" w:hAnsi="Times New Roman"/>
          <w:sz w:val="24"/>
          <w:szCs w:val="24"/>
        </w:rPr>
      </w:pPr>
    </w:p>
    <w:p w14:paraId="72D0655D" w14:textId="77777777" w:rsidR="00671E4C" w:rsidRPr="00E00823" w:rsidRDefault="00671E4C" w:rsidP="00D27035">
      <w:pPr>
        <w:ind w:firstLine="720"/>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t>
      </w:r>
      <w:r>
        <w:rPr>
          <w:sz w:val="24"/>
          <w:szCs w:val="24"/>
        </w:rPr>
        <w:lastRenderedPageBreak/>
        <w:t xml:space="preserve">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w:t>
      </w:r>
      <w:r w:rsidRPr="00E00823">
        <w:rPr>
          <w:rFonts w:ascii="Times New Roman" w:hAnsi="Times New Roman"/>
          <w:sz w:val="24"/>
          <w:szCs w:val="24"/>
        </w:rPr>
        <w:lastRenderedPageBreak/>
        <w:t xml:space="preserve">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23C2EA4"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304275E7" w14:textId="1B70898F" w:rsidR="003B7815" w:rsidRPr="00805C63" w:rsidRDefault="00C03587" w:rsidP="008749CE">
      <w:pPr>
        <w:jc w:val="center"/>
        <w:rPr>
          <w:b/>
          <w:sz w:val="24"/>
          <w:szCs w:val="24"/>
        </w:rPr>
      </w:pPr>
      <w:r w:rsidRPr="00A10B95">
        <w:rPr>
          <w:rFonts w:ascii="Times New Roman" w:hAnsi="Times New Roman"/>
          <w:b/>
          <w:sz w:val="24"/>
          <w:szCs w:val="24"/>
        </w:rPr>
        <w:t>Bid –</w:t>
      </w:r>
      <w:r w:rsidR="00E97FC9" w:rsidRPr="00E97FC9">
        <w:t xml:space="preserve"> </w:t>
      </w:r>
      <w:r w:rsidR="00DC4F2A" w:rsidRPr="00F30C3B">
        <w:rPr>
          <w:rFonts w:ascii="Times New Roman" w:hAnsi="Times New Roman"/>
          <w:b/>
          <w:bCs/>
          <w:sz w:val="24"/>
          <w:szCs w:val="24"/>
        </w:rPr>
        <w:t>Cherokee Springs Golf- Exterior Paint</w:t>
      </w:r>
      <w:r w:rsidR="00DC4F2A">
        <w:rPr>
          <w:rFonts w:ascii="Times New Roman" w:hAnsi="Times New Roman"/>
          <w:b/>
          <w:bCs/>
        </w:rPr>
        <w:t xml:space="preserve"> </w:t>
      </w:r>
    </w:p>
    <w:p w14:paraId="473819C7" w14:textId="71E012FF" w:rsidR="00643B01" w:rsidRPr="00E00823" w:rsidRDefault="00643B01" w:rsidP="009324EB">
      <w:pPr>
        <w:jc w:val="center"/>
        <w:rPr>
          <w:rFonts w:ascii="Times New Roman" w:hAnsi="Times New Roman"/>
          <w:sz w:val="24"/>
          <w:szCs w:val="24"/>
        </w:rPr>
      </w:pPr>
    </w:p>
    <w:p w14:paraId="3B9458C8" w14:textId="77777777" w:rsidR="00703DDB" w:rsidRPr="00703DDB" w:rsidRDefault="00703DDB" w:rsidP="00703DDB">
      <w:pPr>
        <w:pStyle w:val="ListParagraph"/>
        <w:widowControl/>
        <w:numPr>
          <w:ilvl w:val="0"/>
          <w:numId w:val="32"/>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Prep work:</w:t>
      </w:r>
    </w:p>
    <w:p w14:paraId="451EBE35" w14:textId="77777777" w:rsidR="00703DDB" w:rsidRPr="00703DDB" w:rsidRDefault="00703DDB" w:rsidP="00703DDB">
      <w:pPr>
        <w:pStyle w:val="ListParagraph"/>
        <w:widowControl/>
        <w:numPr>
          <w:ilvl w:val="0"/>
          <w:numId w:val="33"/>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 xml:space="preserve">Prep and re-paint all pieces and walls of the exterior structure. i.e. (siding, posts or post bases, window trim, fascia or cornice molding, door molding, corner trim, soffit and so on). </w:t>
      </w:r>
    </w:p>
    <w:p w14:paraId="4773D105" w14:textId="77777777" w:rsidR="00703DDB" w:rsidRPr="00703DDB" w:rsidRDefault="00703DDB" w:rsidP="00703DDB">
      <w:pPr>
        <w:pStyle w:val="ListParagraph"/>
        <w:widowControl/>
        <w:numPr>
          <w:ilvl w:val="0"/>
          <w:numId w:val="33"/>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Any loose caulking must be removed or scraped before re-sealing. Must use an approved siliconized latex paintable caulk.</w:t>
      </w:r>
    </w:p>
    <w:p w14:paraId="41267785" w14:textId="77777777" w:rsidR="00703DDB" w:rsidRPr="00703DDB" w:rsidRDefault="00703DDB" w:rsidP="00703DDB">
      <w:pPr>
        <w:pStyle w:val="ListParagraph"/>
        <w:widowControl/>
        <w:numPr>
          <w:ilvl w:val="0"/>
          <w:numId w:val="33"/>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Any loose paint must be removed, (preferably scraped or wire brushed), very limited to power washing due to damaging the exterior texture with too high of pressure.</w:t>
      </w:r>
    </w:p>
    <w:p w14:paraId="7BC406D3" w14:textId="77777777" w:rsidR="00703DDB" w:rsidRPr="00703DDB" w:rsidRDefault="00703DDB" w:rsidP="00703DDB">
      <w:pPr>
        <w:pStyle w:val="ListParagraph"/>
        <w:widowControl/>
        <w:numPr>
          <w:ilvl w:val="0"/>
          <w:numId w:val="33"/>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Loose trim should be re-attached before painting.</w:t>
      </w:r>
    </w:p>
    <w:p w14:paraId="2A46C0DE" w14:textId="77777777" w:rsidR="00703DDB" w:rsidRPr="00703DDB" w:rsidRDefault="00703DDB" w:rsidP="00703DDB">
      <w:pPr>
        <w:pStyle w:val="ListParagraph"/>
        <w:widowControl/>
        <w:numPr>
          <w:ilvl w:val="0"/>
          <w:numId w:val="32"/>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 xml:space="preserve">Painting: </w:t>
      </w:r>
    </w:p>
    <w:p w14:paraId="7761D3FF" w14:textId="77777777" w:rsidR="00703DDB" w:rsidRPr="00703DDB" w:rsidRDefault="00703DDB" w:rsidP="00703DDB">
      <w:pPr>
        <w:pStyle w:val="ListParagraph"/>
        <w:widowControl/>
        <w:numPr>
          <w:ilvl w:val="0"/>
          <w:numId w:val="34"/>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All surfaces should be cleaned and free of dust and dirt before painting.</w:t>
      </w:r>
    </w:p>
    <w:p w14:paraId="7F0EC52F" w14:textId="77777777" w:rsidR="00703DDB" w:rsidRPr="00703DDB" w:rsidRDefault="00703DDB" w:rsidP="00703DDB">
      <w:pPr>
        <w:pStyle w:val="ListParagraph"/>
        <w:widowControl/>
        <w:numPr>
          <w:ilvl w:val="0"/>
          <w:numId w:val="34"/>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Recommended 1 coat of exterior elastomeric or (20 mils) of paint.</w:t>
      </w:r>
    </w:p>
    <w:p w14:paraId="74AF9D79" w14:textId="77777777" w:rsidR="00703DDB" w:rsidRPr="00703DDB" w:rsidRDefault="00703DDB" w:rsidP="00703DDB">
      <w:pPr>
        <w:pStyle w:val="ListParagraph"/>
        <w:widowControl/>
        <w:numPr>
          <w:ilvl w:val="0"/>
          <w:numId w:val="34"/>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All nail holes and cracks should be filled with caulking before painting.</w:t>
      </w:r>
    </w:p>
    <w:p w14:paraId="10391F79" w14:textId="77777777" w:rsidR="00703DDB" w:rsidRPr="00703DDB" w:rsidRDefault="00703DDB" w:rsidP="00703DDB">
      <w:pPr>
        <w:pStyle w:val="ListParagraph"/>
        <w:widowControl/>
        <w:numPr>
          <w:ilvl w:val="0"/>
          <w:numId w:val="34"/>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Shielding, masking, and covering should be provided where needed.</w:t>
      </w:r>
    </w:p>
    <w:p w14:paraId="7A7929D0" w14:textId="77777777" w:rsidR="00703DDB" w:rsidRPr="00703DDB" w:rsidRDefault="00703DDB" w:rsidP="00703DDB">
      <w:pPr>
        <w:pStyle w:val="ListParagraph"/>
        <w:widowControl/>
        <w:numPr>
          <w:ilvl w:val="0"/>
          <w:numId w:val="32"/>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PPE:</w:t>
      </w:r>
    </w:p>
    <w:p w14:paraId="15460DFF" w14:textId="77777777" w:rsidR="00703DDB" w:rsidRPr="00703DDB" w:rsidRDefault="00703DDB" w:rsidP="00703DDB">
      <w:pPr>
        <w:pStyle w:val="ListParagraph"/>
        <w:widowControl/>
        <w:numPr>
          <w:ilvl w:val="0"/>
          <w:numId w:val="35"/>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Proper PPE equipment should be worn while work is being performed.</w:t>
      </w:r>
    </w:p>
    <w:p w14:paraId="3B93A5CF" w14:textId="77777777" w:rsidR="00703DDB" w:rsidRPr="00703DDB" w:rsidRDefault="00703DDB" w:rsidP="00703DDB">
      <w:pPr>
        <w:pStyle w:val="ListParagraph"/>
        <w:widowControl/>
        <w:numPr>
          <w:ilvl w:val="0"/>
          <w:numId w:val="35"/>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Any area being painted should be barricaded and workers only in that area allowed.</w:t>
      </w:r>
    </w:p>
    <w:p w14:paraId="2A4CDC8E" w14:textId="77777777" w:rsidR="00703DDB" w:rsidRPr="00703DDB" w:rsidRDefault="00703DDB" w:rsidP="00703DDB">
      <w:pPr>
        <w:pStyle w:val="ListParagraph"/>
        <w:widowControl/>
        <w:numPr>
          <w:ilvl w:val="0"/>
          <w:numId w:val="35"/>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“Wet paint” signs should be visible where needed.</w:t>
      </w:r>
    </w:p>
    <w:p w14:paraId="61B5EBB5" w14:textId="77777777" w:rsidR="00703DDB" w:rsidRPr="00703DDB" w:rsidRDefault="00703DDB" w:rsidP="00703DDB">
      <w:pPr>
        <w:pStyle w:val="ListParagraph"/>
        <w:widowControl/>
        <w:numPr>
          <w:ilvl w:val="0"/>
          <w:numId w:val="32"/>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Equipment:</w:t>
      </w:r>
    </w:p>
    <w:p w14:paraId="1B205A78" w14:textId="77777777" w:rsidR="00703DDB" w:rsidRPr="00703DDB" w:rsidRDefault="00703DDB" w:rsidP="00703DDB">
      <w:pPr>
        <w:pStyle w:val="ListParagraph"/>
        <w:widowControl/>
        <w:numPr>
          <w:ilvl w:val="0"/>
          <w:numId w:val="36"/>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Contractor must furnish all painting supplies.</w:t>
      </w:r>
    </w:p>
    <w:p w14:paraId="433B6DA8" w14:textId="77777777" w:rsidR="00703DDB" w:rsidRPr="00703DDB" w:rsidRDefault="00703DDB" w:rsidP="00703DDB">
      <w:pPr>
        <w:pStyle w:val="ListParagraph"/>
        <w:widowControl/>
        <w:numPr>
          <w:ilvl w:val="0"/>
          <w:numId w:val="36"/>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Lifts, scaffolds and ladders must be provided by the contractor.</w:t>
      </w:r>
    </w:p>
    <w:p w14:paraId="59EAAB7C" w14:textId="77777777" w:rsidR="00703DDB" w:rsidRPr="00703DDB" w:rsidRDefault="00703DDB" w:rsidP="00703DDB">
      <w:pPr>
        <w:pStyle w:val="ListParagraph"/>
        <w:widowControl/>
        <w:numPr>
          <w:ilvl w:val="0"/>
          <w:numId w:val="32"/>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Clean-up:</w:t>
      </w:r>
    </w:p>
    <w:p w14:paraId="1AC18BA4" w14:textId="77777777" w:rsidR="00703DDB" w:rsidRPr="00703DDB" w:rsidRDefault="00703DDB" w:rsidP="00703DDB">
      <w:pPr>
        <w:pStyle w:val="ListParagraph"/>
        <w:widowControl/>
        <w:numPr>
          <w:ilvl w:val="0"/>
          <w:numId w:val="37"/>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Contractor is responsible for any overspray or spills to be cleaned.</w:t>
      </w:r>
    </w:p>
    <w:p w14:paraId="0E16D305" w14:textId="77777777" w:rsidR="00703DDB" w:rsidRPr="00703DDB" w:rsidRDefault="00703DDB" w:rsidP="00703DDB">
      <w:pPr>
        <w:pStyle w:val="ListParagraph"/>
        <w:widowControl/>
        <w:numPr>
          <w:ilvl w:val="0"/>
          <w:numId w:val="37"/>
        </w:numPr>
        <w:autoSpaceDE/>
        <w:autoSpaceDN/>
        <w:adjustRightInd/>
        <w:spacing w:after="120" w:line="264" w:lineRule="auto"/>
        <w:contextualSpacing/>
        <w:rPr>
          <w:rFonts w:ascii="Times New Roman" w:hAnsi="Times New Roman"/>
          <w:sz w:val="24"/>
          <w:szCs w:val="24"/>
        </w:rPr>
      </w:pPr>
      <w:r w:rsidRPr="00703DDB">
        <w:rPr>
          <w:rFonts w:ascii="Times New Roman" w:hAnsi="Times New Roman"/>
          <w:sz w:val="24"/>
          <w:szCs w:val="24"/>
        </w:rPr>
        <w:t xml:space="preserve">Contractor is responsible for site cleanup at the end of the workdays and on the day of completion. </w:t>
      </w:r>
    </w:p>
    <w:p w14:paraId="1CAA2263" w14:textId="77777777" w:rsidR="00703DDB" w:rsidRPr="00703DDB" w:rsidRDefault="00703DDB" w:rsidP="00703DDB">
      <w:pPr>
        <w:pStyle w:val="ListParagraph"/>
        <w:ind w:left="1080"/>
        <w:rPr>
          <w:rFonts w:ascii="Times New Roman" w:hAnsi="Times New Roman"/>
          <w:sz w:val="24"/>
          <w:szCs w:val="24"/>
        </w:rPr>
      </w:pPr>
    </w:p>
    <w:p w14:paraId="45F5F2F3" w14:textId="77777777" w:rsidR="00703DDB" w:rsidRPr="00703DDB" w:rsidRDefault="00703DDB" w:rsidP="00703DDB">
      <w:pPr>
        <w:pStyle w:val="ListParagraph"/>
        <w:ind w:left="1080"/>
        <w:rPr>
          <w:rFonts w:ascii="Times New Roman" w:hAnsi="Times New Roman"/>
          <w:sz w:val="24"/>
          <w:szCs w:val="24"/>
        </w:rPr>
      </w:pPr>
      <w:r w:rsidRPr="00703DDB">
        <w:rPr>
          <w:rFonts w:ascii="Times New Roman" w:hAnsi="Times New Roman"/>
          <w:sz w:val="24"/>
          <w:szCs w:val="24"/>
        </w:rPr>
        <w:t>NOTES: Contractor will furnish an approved paint. Paint specs will be approved and supplied by the Property Management team.</w:t>
      </w:r>
    </w:p>
    <w:p w14:paraId="66D5DD36" w14:textId="77777777" w:rsidR="009E6B9F" w:rsidRDefault="009E6B9F" w:rsidP="008B65CA">
      <w:pPr>
        <w:pStyle w:val="1"/>
        <w:ind w:left="0"/>
        <w:rPr>
          <w:rFonts w:ascii="Times New Roman" w:hAnsi="Times New Roman"/>
          <w:sz w:val="24"/>
          <w:szCs w:val="24"/>
        </w:rPr>
      </w:pPr>
    </w:p>
    <w:p w14:paraId="5FD61BC5" w14:textId="77777777" w:rsidR="00703DDB" w:rsidRDefault="00703DDB" w:rsidP="008B65CA">
      <w:pPr>
        <w:pStyle w:val="1"/>
        <w:ind w:left="0"/>
        <w:rPr>
          <w:rFonts w:ascii="Times New Roman" w:hAnsi="Times New Roman"/>
          <w:sz w:val="24"/>
          <w:szCs w:val="24"/>
        </w:rPr>
      </w:pPr>
    </w:p>
    <w:p w14:paraId="3BEF8312" w14:textId="77777777" w:rsidR="00703DDB" w:rsidRDefault="00703DDB" w:rsidP="008B65CA">
      <w:pPr>
        <w:pStyle w:val="1"/>
        <w:ind w:left="0"/>
        <w:rPr>
          <w:rFonts w:ascii="Times New Roman" w:hAnsi="Times New Roman"/>
          <w:sz w:val="24"/>
          <w:szCs w:val="24"/>
        </w:rPr>
      </w:pPr>
    </w:p>
    <w:p w14:paraId="5EBB4CFF" w14:textId="77777777" w:rsidR="00703DDB" w:rsidRDefault="00703DDB" w:rsidP="008B65CA">
      <w:pPr>
        <w:pStyle w:val="1"/>
        <w:ind w:left="0"/>
        <w:rPr>
          <w:rFonts w:ascii="Times New Roman" w:hAnsi="Times New Roman"/>
          <w:sz w:val="24"/>
          <w:szCs w:val="24"/>
        </w:rPr>
      </w:pPr>
    </w:p>
    <w:p w14:paraId="6CAC9C33" w14:textId="77777777" w:rsidR="00703DDB" w:rsidRDefault="00703DDB" w:rsidP="008B65CA">
      <w:pPr>
        <w:pStyle w:val="1"/>
        <w:ind w:left="0"/>
        <w:rPr>
          <w:rFonts w:ascii="Times New Roman" w:hAnsi="Times New Roman"/>
          <w:sz w:val="24"/>
          <w:szCs w:val="24"/>
        </w:rPr>
      </w:pPr>
    </w:p>
    <w:p w14:paraId="23C7E054" w14:textId="77777777" w:rsidR="00703DDB" w:rsidRDefault="00703DDB" w:rsidP="008B65CA">
      <w:pPr>
        <w:pStyle w:val="1"/>
        <w:ind w:left="0"/>
        <w:rPr>
          <w:rFonts w:ascii="Times New Roman" w:hAnsi="Times New Roman"/>
          <w:sz w:val="24"/>
          <w:szCs w:val="24"/>
        </w:rPr>
      </w:pPr>
    </w:p>
    <w:p w14:paraId="5899E7BA" w14:textId="77777777" w:rsidR="00703DDB" w:rsidRDefault="00703DDB" w:rsidP="008B65CA">
      <w:pPr>
        <w:pStyle w:val="1"/>
        <w:ind w:left="0"/>
        <w:rPr>
          <w:rFonts w:ascii="Times New Roman" w:hAnsi="Times New Roman"/>
          <w:sz w:val="24"/>
          <w:szCs w:val="24"/>
        </w:rPr>
      </w:pPr>
    </w:p>
    <w:p w14:paraId="18BCA8E2" w14:textId="77777777" w:rsidR="00703DDB" w:rsidRPr="00703DDB" w:rsidRDefault="00703DDB" w:rsidP="008B65CA">
      <w:pPr>
        <w:pStyle w:val="1"/>
        <w:ind w:left="0"/>
        <w:rPr>
          <w:rFonts w:ascii="Times New Roman" w:hAnsi="Times New Roman"/>
          <w:sz w:val="24"/>
          <w:szCs w:val="24"/>
        </w:rPr>
      </w:pPr>
    </w:p>
    <w:p w14:paraId="49CF45C2" w14:textId="77777777" w:rsidR="00B004D3" w:rsidRPr="00703DDB" w:rsidRDefault="00B004D3" w:rsidP="00B004D3">
      <w:pPr>
        <w:pStyle w:val="1"/>
        <w:ind w:left="0"/>
        <w:rPr>
          <w:rFonts w:ascii="Times New Roman" w:hAnsi="Times New Roman"/>
          <w:sz w:val="24"/>
          <w:szCs w:val="24"/>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119E563" w14:textId="25D5C8E3" w:rsidR="00E56AB7"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4" w:history="1">
        <w:r w:rsidR="00F30C3B">
          <w:rPr>
            <w:rStyle w:val="Hyperlink"/>
            <w:rFonts w:ascii="Aptos" w:hAnsi="Aptos"/>
          </w:rPr>
          <w:t>Cheroke.dudrfjzx6me6qa4h@u.box.com</w:t>
        </w:r>
      </w:hyperlink>
    </w:p>
    <w:p w14:paraId="103D0E40" w14:textId="6FC197A7"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04110153" w:rsidR="00B442D2" w:rsidRDefault="00B442D2" w:rsidP="00394CCC">
      <w:pPr>
        <w:rPr>
          <w:b/>
        </w:rPr>
      </w:pPr>
      <w:r w:rsidRPr="000B3891">
        <w:rPr>
          <w:b/>
        </w:rPr>
        <w:t xml:space="preserve">PROJECT NAME: </w:t>
      </w:r>
      <w:r w:rsidR="00AF63D1">
        <w:rPr>
          <w:b/>
        </w:rPr>
        <w:t xml:space="preserve">Cherokee Springs Golf- Exterior Paint </w:t>
      </w:r>
      <w:r w:rsidR="00E25670">
        <w:rPr>
          <w:b/>
        </w:rPr>
        <w:t xml:space="preserve"> </w:t>
      </w:r>
    </w:p>
    <w:p w14:paraId="536F6D70" w14:textId="77777777" w:rsidR="00394CCC" w:rsidRPr="000B3891" w:rsidRDefault="00394CCC" w:rsidP="00394CCC">
      <w:pPr>
        <w:rPr>
          <w:b/>
        </w:rPr>
      </w:pPr>
    </w:p>
    <w:p w14:paraId="739BBF13" w14:textId="75A7CBF1" w:rsidR="00394CCC" w:rsidRDefault="00B442D2" w:rsidP="00B442D2">
      <w:pPr>
        <w:jc w:val="both"/>
      </w:pPr>
      <w:r w:rsidRPr="000B3891">
        <w:rPr>
          <w:b/>
        </w:rPr>
        <w:t xml:space="preserve">RFP NUMBER: </w:t>
      </w:r>
      <w:r w:rsidR="005B3904">
        <w:rPr>
          <w:b/>
        </w:rPr>
        <w:t>152660</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D42D" w14:textId="77777777" w:rsidR="005F15F4" w:rsidRDefault="005F15F4" w:rsidP="005759FC">
      <w:r>
        <w:separator/>
      </w:r>
    </w:p>
  </w:endnote>
  <w:endnote w:type="continuationSeparator" w:id="0">
    <w:p w14:paraId="276F7F76" w14:textId="77777777" w:rsidR="005F15F4" w:rsidRDefault="005F15F4"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21DF" w14:textId="77777777" w:rsidR="005F15F4" w:rsidRDefault="005F15F4" w:rsidP="005759FC">
      <w:r>
        <w:separator/>
      </w:r>
    </w:p>
  </w:footnote>
  <w:footnote w:type="continuationSeparator" w:id="0">
    <w:p w14:paraId="164632DF" w14:textId="77777777" w:rsidR="005F15F4" w:rsidRDefault="005F15F4"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1B81604D"/>
    <w:multiLevelType w:val="hybridMultilevel"/>
    <w:tmpl w:val="1F8ECC0A"/>
    <w:lvl w:ilvl="0" w:tplc="073AA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6"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0"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F1D50"/>
    <w:multiLevelType w:val="hybridMultilevel"/>
    <w:tmpl w:val="6E7ADE5E"/>
    <w:lvl w:ilvl="0" w:tplc="47B8D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C45A88"/>
    <w:multiLevelType w:val="hybridMultilevel"/>
    <w:tmpl w:val="683400F8"/>
    <w:lvl w:ilvl="0" w:tplc="A2C62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3452DA"/>
    <w:multiLevelType w:val="hybridMultilevel"/>
    <w:tmpl w:val="B0FEB44E"/>
    <w:lvl w:ilvl="0" w:tplc="F5C63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2435EA"/>
    <w:multiLevelType w:val="hybridMultilevel"/>
    <w:tmpl w:val="654A56F4"/>
    <w:lvl w:ilvl="0" w:tplc="C5F6F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C471C8"/>
    <w:multiLevelType w:val="hybridMultilevel"/>
    <w:tmpl w:val="6AB412B2"/>
    <w:lvl w:ilvl="0" w:tplc="2938B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4"/>
  </w:num>
  <w:num w:numId="2" w16cid:durableId="1694920583">
    <w:abstractNumId w:val="4"/>
  </w:num>
  <w:num w:numId="3" w16cid:durableId="594246774">
    <w:abstractNumId w:val="12"/>
  </w:num>
  <w:num w:numId="4" w16cid:durableId="1900439533">
    <w:abstractNumId w:val="33"/>
  </w:num>
  <w:num w:numId="5" w16cid:durableId="1164200752">
    <w:abstractNumId w:val="11"/>
  </w:num>
  <w:num w:numId="6" w16cid:durableId="1796368026">
    <w:abstractNumId w:val="29"/>
  </w:num>
  <w:num w:numId="7" w16cid:durableId="917179150">
    <w:abstractNumId w:val="18"/>
  </w:num>
  <w:num w:numId="8" w16cid:durableId="548497110">
    <w:abstractNumId w:val="20"/>
  </w:num>
  <w:num w:numId="9" w16cid:durableId="791826449">
    <w:abstractNumId w:val="23"/>
  </w:num>
  <w:num w:numId="10" w16cid:durableId="1910067781">
    <w:abstractNumId w:val="15"/>
  </w:num>
  <w:num w:numId="11" w16cid:durableId="1603301156">
    <w:abstractNumId w:val="6"/>
  </w:num>
  <w:num w:numId="12" w16cid:durableId="530068024">
    <w:abstractNumId w:val="16"/>
  </w:num>
  <w:num w:numId="13" w16cid:durableId="1397364066">
    <w:abstractNumId w:val="7"/>
  </w:num>
  <w:num w:numId="14" w16cid:durableId="1339312658">
    <w:abstractNumId w:val="19"/>
  </w:num>
  <w:num w:numId="15" w16cid:durableId="86930947">
    <w:abstractNumId w:val="2"/>
  </w:num>
  <w:num w:numId="16" w16cid:durableId="859662384">
    <w:abstractNumId w:val="17"/>
  </w:num>
  <w:num w:numId="17" w16cid:durableId="520626118">
    <w:abstractNumId w:val="13"/>
  </w:num>
  <w:num w:numId="18" w16cid:durableId="261911706">
    <w:abstractNumId w:val="9"/>
  </w:num>
  <w:num w:numId="19" w16cid:durableId="1124077742">
    <w:abstractNumId w:val="0"/>
  </w:num>
  <w:num w:numId="20" w16cid:durableId="1327633833">
    <w:abstractNumId w:val="31"/>
  </w:num>
  <w:num w:numId="21" w16cid:durableId="656692453">
    <w:abstractNumId w:val="28"/>
  </w:num>
  <w:num w:numId="22" w16cid:durableId="1931504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6"/>
  </w:num>
  <w:num w:numId="24" w16cid:durableId="1973097484">
    <w:abstractNumId w:val="5"/>
  </w:num>
  <w:num w:numId="25" w16cid:durableId="414084675">
    <w:abstractNumId w:val="32"/>
  </w:num>
  <w:num w:numId="26" w16cid:durableId="70465864">
    <w:abstractNumId w:val="3"/>
  </w:num>
  <w:num w:numId="27" w16cid:durableId="1965959898">
    <w:abstractNumId w:val="27"/>
  </w:num>
  <w:num w:numId="28" w16cid:durableId="1852639912">
    <w:abstractNumId w:val="10"/>
  </w:num>
  <w:num w:numId="29" w16cid:durableId="951404068">
    <w:abstractNumId w:val="1"/>
  </w:num>
  <w:num w:numId="30" w16cid:durableId="206648771">
    <w:abstractNumId w:val="30"/>
  </w:num>
  <w:num w:numId="31" w16cid:durableId="664357236">
    <w:abstractNumId w:val="36"/>
  </w:num>
  <w:num w:numId="32" w16cid:durableId="1817452978">
    <w:abstractNumId w:val="22"/>
  </w:num>
  <w:num w:numId="33" w16cid:durableId="1533419077">
    <w:abstractNumId w:val="34"/>
  </w:num>
  <w:num w:numId="34" w16cid:durableId="383678575">
    <w:abstractNumId w:val="35"/>
  </w:num>
  <w:num w:numId="35" w16cid:durableId="379090632">
    <w:abstractNumId w:val="21"/>
  </w:num>
  <w:num w:numId="36" w16cid:durableId="453522998">
    <w:abstractNumId w:val="8"/>
  </w:num>
  <w:num w:numId="37" w16cid:durableId="5415255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74B28"/>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43488"/>
    <w:rsid w:val="00254622"/>
    <w:rsid w:val="00267723"/>
    <w:rsid w:val="002A2433"/>
    <w:rsid w:val="002A4329"/>
    <w:rsid w:val="002B7337"/>
    <w:rsid w:val="002D2045"/>
    <w:rsid w:val="002D5089"/>
    <w:rsid w:val="002F2595"/>
    <w:rsid w:val="00311A59"/>
    <w:rsid w:val="00311DCB"/>
    <w:rsid w:val="00347AB3"/>
    <w:rsid w:val="0035613B"/>
    <w:rsid w:val="00356B05"/>
    <w:rsid w:val="00361FD1"/>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277A7"/>
    <w:rsid w:val="00432362"/>
    <w:rsid w:val="00433BD8"/>
    <w:rsid w:val="004353FE"/>
    <w:rsid w:val="00446761"/>
    <w:rsid w:val="00446CA7"/>
    <w:rsid w:val="00452D1E"/>
    <w:rsid w:val="00452FE8"/>
    <w:rsid w:val="004544A6"/>
    <w:rsid w:val="00456745"/>
    <w:rsid w:val="004821EE"/>
    <w:rsid w:val="004A00FA"/>
    <w:rsid w:val="004B057A"/>
    <w:rsid w:val="004B0D5A"/>
    <w:rsid w:val="004C72B4"/>
    <w:rsid w:val="004D10E8"/>
    <w:rsid w:val="004D3D9C"/>
    <w:rsid w:val="004D3E54"/>
    <w:rsid w:val="004E61A2"/>
    <w:rsid w:val="004E7859"/>
    <w:rsid w:val="004F74F7"/>
    <w:rsid w:val="00502570"/>
    <w:rsid w:val="005075D6"/>
    <w:rsid w:val="00533601"/>
    <w:rsid w:val="00536C27"/>
    <w:rsid w:val="00536D28"/>
    <w:rsid w:val="00541575"/>
    <w:rsid w:val="005442E5"/>
    <w:rsid w:val="0054506C"/>
    <w:rsid w:val="005759FC"/>
    <w:rsid w:val="00576492"/>
    <w:rsid w:val="00577908"/>
    <w:rsid w:val="00580677"/>
    <w:rsid w:val="00581724"/>
    <w:rsid w:val="00582355"/>
    <w:rsid w:val="00583A85"/>
    <w:rsid w:val="00583CF5"/>
    <w:rsid w:val="00591067"/>
    <w:rsid w:val="00591B39"/>
    <w:rsid w:val="005A3610"/>
    <w:rsid w:val="005B3904"/>
    <w:rsid w:val="005B45CC"/>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3E88"/>
    <w:rsid w:val="00664CF3"/>
    <w:rsid w:val="00671E4C"/>
    <w:rsid w:val="006742DB"/>
    <w:rsid w:val="00684DCF"/>
    <w:rsid w:val="00685EE6"/>
    <w:rsid w:val="00687E19"/>
    <w:rsid w:val="0069340C"/>
    <w:rsid w:val="006978FA"/>
    <w:rsid w:val="006A31C2"/>
    <w:rsid w:val="006A376B"/>
    <w:rsid w:val="006A69A8"/>
    <w:rsid w:val="006C282E"/>
    <w:rsid w:val="006C405B"/>
    <w:rsid w:val="006C69BA"/>
    <w:rsid w:val="006E1942"/>
    <w:rsid w:val="006E2EBC"/>
    <w:rsid w:val="006F70BB"/>
    <w:rsid w:val="007026F8"/>
    <w:rsid w:val="00703DDB"/>
    <w:rsid w:val="00710C7B"/>
    <w:rsid w:val="00713C71"/>
    <w:rsid w:val="00717711"/>
    <w:rsid w:val="00717EB7"/>
    <w:rsid w:val="00733BF2"/>
    <w:rsid w:val="00733CE1"/>
    <w:rsid w:val="00735C82"/>
    <w:rsid w:val="00751CBE"/>
    <w:rsid w:val="00754A3F"/>
    <w:rsid w:val="00754D06"/>
    <w:rsid w:val="007609AA"/>
    <w:rsid w:val="00771091"/>
    <w:rsid w:val="00772789"/>
    <w:rsid w:val="00781C8C"/>
    <w:rsid w:val="007973F9"/>
    <w:rsid w:val="007B44DC"/>
    <w:rsid w:val="007C527F"/>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B65CA"/>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86F3D"/>
    <w:rsid w:val="00992C51"/>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61E8"/>
    <w:rsid w:val="00A76801"/>
    <w:rsid w:val="00A869C7"/>
    <w:rsid w:val="00AB4865"/>
    <w:rsid w:val="00AF0245"/>
    <w:rsid w:val="00AF03C8"/>
    <w:rsid w:val="00AF63D1"/>
    <w:rsid w:val="00B004D3"/>
    <w:rsid w:val="00B0269F"/>
    <w:rsid w:val="00B03C42"/>
    <w:rsid w:val="00B10243"/>
    <w:rsid w:val="00B106A2"/>
    <w:rsid w:val="00B3235F"/>
    <w:rsid w:val="00B41E5F"/>
    <w:rsid w:val="00B42C85"/>
    <w:rsid w:val="00B442D2"/>
    <w:rsid w:val="00B50D65"/>
    <w:rsid w:val="00B51DFF"/>
    <w:rsid w:val="00B533BA"/>
    <w:rsid w:val="00B6014F"/>
    <w:rsid w:val="00B6239A"/>
    <w:rsid w:val="00B7255F"/>
    <w:rsid w:val="00B745CC"/>
    <w:rsid w:val="00B763CA"/>
    <w:rsid w:val="00B83848"/>
    <w:rsid w:val="00B85E3B"/>
    <w:rsid w:val="00B864B6"/>
    <w:rsid w:val="00B9158E"/>
    <w:rsid w:val="00B93897"/>
    <w:rsid w:val="00B95CB4"/>
    <w:rsid w:val="00B9689F"/>
    <w:rsid w:val="00BA2EA7"/>
    <w:rsid w:val="00BA382B"/>
    <w:rsid w:val="00BA76D3"/>
    <w:rsid w:val="00BB1056"/>
    <w:rsid w:val="00BB3F7E"/>
    <w:rsid w:val="00BC4E74"/>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612D"/>
    <w:rsid w:val="00CC0443"/>
    <w:rsid w:val="00CD70FD"/>
    <w:rsid w:val="00CF361E"/>
    <w:rsid w:val="00D00F46"/>
    <w:rsid w:val="00D2283C"/>
    <w:rsid w:val="00D238AE"/>
    <w:rsid w:val="00D27035"/>
    <w:rsid w:val="00D317D9"/>
    <w:rsid w:val="00D34CF8"/>
    <w:rsid w:val="00D46612"/>
    <w:rsid w:val="00D51926"/>
    <w:rsid w:val="00D560F2"/>
    <w:rsid w:val="00D56539"/>
    <w:rsid w:val="00D701F4"/>
    <w:rsid w:val="00D728F0"/>
    <w:rsid w:val="00D76343"/>
    <w:rsid w:val="00D8255B"/>
    <w:rsid w:val="00D91760"/>
    <w:rsid w:val="00D97353"/>
    <w:rsid w:val="00DA5661"/>
    <w:rsid w:val="00DA68B8"/>
    <w:rsid w:val="00DB0CA7"/>
    <w:rsid w:val="00DC4F2A"/>
    <w:rsid w:val="00DC5C09"/>
    <w:rsid w:val="00DD1E79"/>
    <w:rsid w:val="00DD657E"/>
    <w:rsid w:val="00DE491D"/>
    <w:rsid w:val="00DE65D1"/>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0C3B"/>
    <w:rsid w:val="00F34D00"/>
    <w:rsid w:val="00F45174"/>
    <w:rsid w:val="00F50C19"/>
    <w:rsid w:val="00F60111"/>
    <w:rsid w:val="00F64BE8"/>
    <w:rsid w:val="00F67EF9"/>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roke.dudrfjzx6me6qa4h@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eroke.dudrfjzx6me6qa4h@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5146</Words>
  <Characters>30232</Characters>
  <Application>Microsoft Office Word</Application>
  <DocSecurity>0</DocSecurity>
  <Lines>251</Lines>
  <Paragraphs>70</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35308</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24</cp:revision>
  <cp:lastPrinted>2022-11-08T19:10:00Z</cp:lastPrinted>
  <dcterms:created xsi:type="dcterms:W3CDTF">2024-09-12T20:42:00Z</dcterms:created>
  <dcterms:modified xsi:type="dcterms:W3CDTF">2024-09-12T21:09:00Z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